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31F52" w14:textId="5BD7178E" w:rsidR="003C6645" w:rsidRDefault="003C6645" w:rsidP="00D00DC2">
      <w:pPr>
        <w:spacing w:after="240"/>
        <w:rPr>
          <w:rFonts w:asciiTheme="minorHAnsi" w:hAnsiTheme="minorHAnsi" w:cstheme="minorHAnsi"/>
          <w:b/>
          <w:bCs/>
          <w:sz w:val="40"/>
          <w:szCs w:val="40"/>
        </w:rPr>
      </w:pPr>
      <w:r>
        <w:rPr>
          <w:rFonts w:cstheme="minorHAnsi"/>
          <w:b/>
          <w:bCs/>
          <w:sz w:val="40"/>
          <w:szCs w:val="40"/>
        </w:rPr>
        <w:t xml:space="preserve">Lock it up! </w:t>
      </w:r>
    </w:p>
    <w:p w14:paraId="1D3015C7" w14:textId="77777777" w:rsidR="003C6645" w:rsidRPr="005609BB" w:rsidRDefault="003C6645" w:rsidP="003C6645">
      <w:pPr>
        <w:rPr>
          <w:sz w:val="24"/>
          <w:szCs w:val="24"/>
        </w:rPr>
      </w:pPr>
      <w:r w:rsidRPr="005609BB">
        <w:rPr>
          <w:sz w:val="24"/>
          <w:szCs w:val="24"/>
        </w:rPr>
        <w:t xml:space="preserve">Safety features are an important part of every home. Locks, specifically, are the best way to keep your home safe and secure from unwanted “guests.” Different doors require different types of locks. Let’s review some basic and high-tech models to help you decide what kind of locks fit your needs the best. </w:t>
      </w:r>
    </w:p>
    <w:p w14:paraId="5F319E83" w14:textId="77777777" w:rsidR="003C6645" w:rsidRDefault="003C6645" w:rsidP="003C6645"/>
    <w:p w14:paraId="63A8A251" w14:textId="4D0818EC" w:rsidR="00797D9E" w:rsidRPr="003C6645" w:rsidRDefault="00797D9E" w:rsidP="003C6645">
      <w:pPr>
        <w:rPr>
          <w:sz w:val="24"/>
          <w:szCs w:val="24"/>
        </w:rPr>
      </w:pPr>
      <w:r>
        <w:rPr>
          <w:sz w:val="24"/>
          <w:szCs w:val="24"/>
        </w:rPr>
        <w:t>Read more at</w:t>
      </w:r>
      <w:r w:rsidR="003C3789">
        <w:rPr>
          <w:sz w:val="24"/>
          <w:szCs w:val="24"/>
        </w:rPr>
        <w:t xml:space="preserve"> </w:t>
      </w:r>
      <w:hyperlink r:id="rId5" w:history="1">
        <w:r w:rsidR="00BF3DCC" w:rsidRPr="00FE75AF">
          <w:rPr>
            <w:rStyle w:val="Hyperlink"/>
            <w:sz w:val="24"/>
            <w:szCs w:val="24"/>
          </w:rPr>
          <w:t>www.otip.com/article136</w:t>
        </w:r>
      </w:hyperlink>
      <w:r w:rsidR="00094722">
        <w:rPr>
          <w:sz w:val="24"/>
          <w:szCs w:val="24"/>
        </w:rPr>
        <w:t>.</w:t>
      </w:r>
    </w:p>
    <w:p w14:paraId="6A3428AC" w14:textId="34511E32" w:rsidR="00694DF8" w:rsidRPr="003C3789" w:rsidRDefault="003C6645" w:rsidP="00EE51B3">
      <w:pPr>
        <w:spacing w:before="100" w:beforeAutospacing="1" w:after="100" w:afterAutospacing="1"/>
        <w:rPr>
          <w:sz w:val="24"/>
          <w:szCs w:val="24"/>
        </w:rPr>
      </w:pPr>
      <w:r>
        <w:rPr>
          <w:noProof/>
          <w:sz w:val="24"/>
          <w:szCs w:val="24"/>
        </w:rPr>
        <w:drawing>
          <wp:inline distT="0" distB="0" distL="0" distR="0" wp14:anchorId="2DB88332" wp14:editId="3537AF69">
            <wp:extent cx="5943600" cy="2971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a:ln>
                      <a:noFill/>
                    </a:ln>
                  </pic:spPr>
                </pic:pic>
              </a:graphicData>
            </a:graphic>
          </wp:inline>
        </w:drawing>
      </w:r>
    </w:p>
    <w:p w14:paraId="58531B6A" w14:textId="5E5F7F56" w:rsidR="006851E6" w:rsidRPr="006851E6" w:rsidRDefault="006851E6" w:rsidP="00EE51B3">
      <w:pPr>
        <w:spacing w:before="100" w:beforeAutospacing="1" w:after="100" w:afterAutospacing="1"/>
        <w:rPr>
          <w:sz w:val="24"/>
          <w:szCs w:val="24"/>
        </w:rPr>
      </w:pPr>
    </w:p>
    <w:p w14:paraId="76E9F93D" w14:textId="77777777" w:rsidR="004206F4" w:rsidRPr="00B013AA" w:rsidRDefault="004206F4"/>
    <w:sectPr w:rsidR="004206F4" w:rsidRPr="00B01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C175D"/>
    <w:multiLevelType w:val="multilevel"/>
    <w:tmpl w:val="FE186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1B3"/>
    <w:rsid w:val="00094722"/>
    <w:rsid w:val="00355535"/>
    <w:rsid w:val="003C3789"/>
    <w:rsid w:val="003C6645"/>
    <w:rsid w:val="004206F4"/>
    <w:rsid w:val="00476B9E"/>
    <w:rsid w:val="005609BB"/>
    <w:rsid w:val="00641FF3"/>
    <w:rsid w:val="00642ECA"/>
    <w:rsid w:val="006851E6"/>
    <w:rsid w:val="00694DF8"/>
    <w:rsid w:val="00797D9E"/>
    <w:rsid w:val="00992183"/>
    <w:rsid w:val="00A45BBD"/>
    <w:rsid w:val="00A57B81"/>
    <w:rsid w:val="00B013AA"/>
    <w:rsid w:val="00BF3DCC"/>
    <w:rsid w:val="00D00DC2"/>
    <w:rsid w:val="00DB4736"/>
    <w:rsid w:val="00EE51B3"/>
    <w:rsid w:val="00F50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87315"/>
  <w15:chartTrackingRefBased/>
  <w15:docId w15:val="{876A8A97-7EDA-472D-99C1-AD3AAA1D6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1B3"/>
    <w:pPr>
      <w:spacing w:after="0" w:line="240" w:lineRule="auto"/>
    </w:pPr>
    <w:rPr>
      <w:rFonts w:ascii="Calibri" w:hAnsi="Calibri" w:cs="Calibri"/>
    </w:rPr>
  </w:style>
  <w:style w:type="paragraph" w:styleId="Heading1">
    <w:name w:val="heading 1"/>
    <w:basedOn w:val="Normal"/>
    <w:link w:val="Heading1Char"/>
    <w:uiPriority w:val="9"/>
    <w:qFormat/>
    <w:rsid w:val="004206F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206F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51B3"/>
    <w:rPr>
      <w:color w:val="0000FF"/>
      <w:u w:val="single"/>
    </w:rPr>
  </w:style>
  <w:style w:type="character" w:customStyle="1" w:styleId="Heading1Char">
    <w:name w:val="Heading 1 Char"/>
    <w:basedOn w:val="DefaultParagraphFont"/>
    <w:link w:val="Heading1"/>
    <w:uiPriority w:val="9"/>
    <w:rsid w:val="004206F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4206F4"/>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4206F4"/>
    <w:rPr>
      <w:color w:val="954F72" w:themeColor="followedHyperlink"/>
      <w:u w:val="single"/>
    </w:rPr>
  </w:style>
  <w:style w:type="character" w:styleId="UnresolvedMention">
    <w:name w:val="Unresolved Mention"/>
    <w:basedOn w:val="DefaultParagraphFont"/>
    <w:uiPriority w:val="99"/>
    <w:semiHidden/>
    <w:unhideWhenUsed/>
    <w:rsid w:val="004206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7477776">
      <w:bodyDiv w:val="1"/>
      <w:marLeft w:val="0"/>
      <w:marRight w:val="0"/>
      <w:marTop w:val="0"/>
      <w:marBottom w:val="0"/>
      <w:divBdr>
        <w:top w:val="none" w:sz="0" w:space="0" w:color="auto"/>
        <w:left w:val="none" w:sz="0" w:space="0" w:color="auto"/>
        <w:bottom w:val="none" w:sz="0" w:space="0" w:color="auto"/>
        <w:right w:val="none" w:sz="0" w:space="0" w:color="auto"/>
      </w:divBdr>
    </w:div>
    <w:div w:id="1218473964">
      <w:bodyDiv w:val="1"/>
      <w:marLeft w:val="0"/>
      <w:marRight w:val="0"/>
      <w:marTop w:val="0"/>
      <w:marBottom w:val="0"/>
      <w:divBdr>
        <w:top w:val="none" w:sz="0" w:space="0" w:color="auto"/>
        <w:left w:val="none" w:sz="0" w:space="0" w:color="auto"/>
        <w:bottom w:val="none" w:sz="0" w:space="0" w:color="auto"/>
        <w:right w:val="none" w:sz="0" w:space="0" w:color="auto"/>
      </w:divBdr>
    </w:div>
    <w:div w:id="1290740656">
      <w:bodyDiv w:val="1"/>
      <w:marLeft w:val="0"/>
      <w:marRight w:val="0"/>
      <w:marTop w:val="0"/>
      <w:marBottom w:val="0"/>
      <w:divBdr>
        <w:top w:val="none" w:sz="0" w:space="0" w:color="auto"/>
        <w:left w:val="none" w:sz="0" w:space="0" w:color="auto"/>
        <w:bottom w:val="none" w:sz="0" w:space="0" w:color="auto"/>
        <w:right w:val="none" w:sz="0" w:space="0" w:color="auto"/>
      </w:divBdr>
      <w:divsChild>
        <w:div w:id="1033071559">
          <w:marLeft w:val="0"/>
          <w:marRight w:val="0"/>
          <w:marTop w:val="0"/>
          <w:marBottom w:val="0"/>
          <w:divBdr>
            <w:top w:val="single" w:sz="6" w:space="11" w:color="B5B8BE"/>
            <w:left w:val="single" w:sz="6" w:space="15" w:color="B5B8BE"/>
            <w:bottom w:val="single" w:sz="6" w:space="8" w:color="B5B8BE"/>
            <w:right w:val="single" w:sz="6" w:space="15" w:color="B5B8BE"/>
          </w:divBdr>
        </w:div>
      </w:divsChild>
    </w:div>
    <w:div w:id="1396977841">
      <w:bodyDiv w:val="1"/>
      <w:marLeft w:val="0"/>
      <w:marRight w:val="0"/>
      <w:marTop w:val="0"/>
      <w:marBottom w:val="0"/>
      <w:divBdr>
        <w:top w:val="none" w:sz="0" w:space="0" w:color="auto"/>
        <w:left w:val="none" w:sz="0" w:space="0" w:color="auto"/>
        <w:bottom w:val="none" w:sz="0" w:space="0" w:color="auto"/>
        <w:right w:val="none" w:sz="0" w:space="0" w:color="auto"/>
      </w:divBdr>
    </w:div>
    <w:div w:id="1507555193">
      <w:bodyDiv w:val="1"/>
      <w:marLeft w:val="0"/>
      <w:marRight w:val="0"/>
      <w:marTop w:val="0"/>
      <w:marBottom w:val="0"/>
      <w:divBdr>
        <w:top w:val="none" w:sz="0" w:space="0" w:color="auto"/>
        <w:left w:val="none" w:sz="0" w:space="0" w:color="auto"/>
        <w:bottom w:val="none" w:sz="0" w:space="0" w:color="auto"/>
        <w:right w:val="none" w:sz="0" w:space="0" w:color="auto"/>
      </w:divBdr>
    </w:div>
    <w:div w:id="1588072378">
      <w:bodyDiv w:val="1"/>
      <w:marLeft w:val="0"/>
      <w:marRight w:val="0"/>
      <w:marTop w:val="0"/>
      <w:marBottom w:val="0"/>
      <w:divBdr>
        <w:top w:val="none" w:sz="0" w:space="0" w:color="auto"/>
        <w:left w:val="none" w:sz="0" w:space="0" w:color="auto"/>
        <w:bottom w:val="none" w:sz="0" w:space="0" w:color="auto"/>
        <w:right w:val="none" w:sz="0" w:space="0" w:color="auto"/>
      </w:divBdr>
    </w:div>
    <w:div w:id="1741488929">
      <w:bodyDiv w:val="1"/>
      <w:marLeft w:val="0"/>
      <w:marRight w:val="0"/>
      <w:marTop w:val="0"/>
      <w:marBottom w:val="0"/>
      <w:divBdr>
        <w:top w:val="none" w:sz="0" w:space="0" w:color="auto"/>
        <w:left w:val="none" w:sz="0" w:space="0" w:color="auto"/>
        <w:bottom w:val="none" w:sz="0" w:space="0" w:color="auto"/>
        <w:right w:val="none" w:sz="0" w:space="0" w:color="auto"/>
      </w:divBdr>
    </w:div>
    <w:div w:id="1822697970">
      <w:bodyDiv w:val="1"/>
      <w:marLeft w:val="0"/>
      <w:marRight w:val="0"/>
      <w:marTop w:val="0"/>
      <w:marBottom w:val="0"/>
      <w:divBdr>
        <w:top w:val="none" w:sz="0" w:space="0" w:color="auto"/>
        <w:left w:val="none" w:sz="0" w:space="0" w:color="auto"/>
        <w:bottom w:val="none" w:sz="0" w:space="0" w:color="auto"/>
        <w:right w:val="none" w:sz="0" w:space="0" w:color="auto"/>
      </w:divBdr>
    </w:div>
    <w:div w:id="209532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otip.com/article13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Words>
  <Characters>350</Characters>
  <Application>Microsoft Office Word</Application>
  <DocSecurity>0</DocSecurity>
  <Lines>2</Lines>
  <Paragraphs>1</Paragraphs>
  <ScaleCrop>false</ScaleCrop>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Nenad Vitas</dc:creator>
  <cp:keywords/>
  <dc:description/>
  <cp:lastModifiedBy>Nenad Vitas</cp:lastModifiedBy>
  <cp:revision>2</cp:revision>
  <cp:lastPrinted>2021-12-30T21:21:00Z</cp:lastPrinted>
  <dcterms:created xsi:type="dcterms:W3CDTF">2022-02-01T14:07:00Z</dcterms:created>
  <dcterms:modified xsi:type="dcterms:W3CDTF">2022-02-01T14:07:00Z</dcterms:modified>
</cp:coreProperties>
</file>